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4E367E" w:rsidRPr="00104893" w:rsidTr="000E2309">
        <w:tc>
          <w:tcPr>
            <w:tcW w:w="2160" w:type="dxa"/>
            <w:tcBorders>
              <w:bottom w:val="single" w:sz="4" w:space="0" w:color="auto"/>
            </w:tcBorders>
          </w:tcPr>
          <w:p w:rsidR="004E367E" w:rsidRPr="00F5495C" w:rsidRDefault="00F5495C" w:rsidP="000E23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12.04.2022</w:t>
            </w:r>
          </w:p>
        </w:tc>
        <w:tc>
          <w:tcPr>
            <w:tcW w:w="360" w:type="dxa"/>
          </w:tcPr>
          <w:p w:rsidR="004E367E" w:rsidRPr="00104893" w:rsidRDefault="004E367E" w:rsidP="000E2309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E367E" w:rsidRPr="00104893" w:rsidRDefault="00E5341A" w:rsidP="000E2309">
            <w:pPr>
              <w:jc w:val="center"/>
              <w:rPr>
                <w:sz w:val="24"/>
              </w:rPr>
            </w:pPr>
            <w:r w:rsidRPr="00E5341A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0;text-align:left;margin-left:116.6pt;margin-top:14.65pt;width:222.25pt;height:63.35pt;z-index:251661312;mso-position-horizontal-relative:text;mso-position-vertical-relative:text" stroked="f">
                  <v:textbox style="mso-next-textbox:#_x0000_s1037">
                    <w:txbxContent>
                      <w:p w:rsidR="004E367E" w:rsidRPr="000931D9" w:rsidRDefault="004E367E" w:rsidP="004E367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F5495C">
              <w:rPr>
                <w:sz w:val="24"/>
              </w:rPr>
              <w:t>20 р</w:t>
            </w:r>
          </w:p>
        </w:tc>
      </w:tr>
    </w:tbl>
    <w:p w:rsidR="004E367E" w:rsidRPr="00AF5704" w:rsidRDefault="00E5341A" w:rsidP="004E367E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E5341A">
        <w:rPr>
          <w:rFonts w:ascii="Times New Roman" w:hAnsi="Times New Roman"/>
          <w:noProof/>
          <w:sz w:val="28"/>
          <w:szCs w:val="28"/>
        </w:rPr>
        <w:pict>
          <v:group id="_x0000_s1034" style="position:absolute;left:0;text-align:left;margin-left:82.5pt;margin-top:201.35pt;width:217.5pt;height:10.55pt;z-index:251660288;mso-position-horizontal-relative:page;mso-position-vertical-relative:page" coordsize="19998,20000">
            <v:shape id="_x0000_s1035" style="position:absolute;width:1327;height:20000" coordsize="20000,20000" path="m19930,l,,,19905e" filled="f" strokeweight="0">
              <v:path arrowok="t"/>
            </v:shape>
            <v:shape id="_x0000_s1036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4E367E">
        <w:rPr>
          <w:rFonts w:ascii="Times New Roman" w:hAnsi="Times New Roman"/>
          <w:sz w:val="22"/>
          <w:szCs w:val="22"/>
        </w:rPr>
        <w:t xml:space="preserve">     г.Северск</w:t>
      </w:r>
    </w:p>
    <w:p w:rsidR="007E5F52" w:rsidRPr="004E367E" w:rsidRDefault="004E367E" w:rsidP="007E5F52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О награждении </w:t>
      </w:r>
      <w:r w:rsidR="00CF2DC6">
        <w:rPr>
          <w:rFonts w:ascii="Times New Roman" w:hAnsi="Times New Roman"/>
          <w:sz w:val="28"/>
          <w:szCs w:val="28"/>
        </w:rPr>
        <w:t>Колпаковой Н.М</w:t>
      </w:r>
      <w:r w:rsidR="007E5F52">
        <w:rPr>
          <w:rFonts w:ascii="Times New Roman" w:hAnsi="Times New Roman"/>
          <w:sz w:val="28"/>
          <w:szCs w:val="28"/>
        </w:rPr>
        <w:t>.</w:t>
      </w:r>
    </w:p>
    <w:p w:rsidR="00DC64CD" w:rsidRDefault="004E367E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Благодарственным письмом  </w:t>
      </w:r>
    </w:p>
    <w:p w:rsidR="004E367E" w:rsidRPr="004E367E" w:rsidRDefault="004E367E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Думы  ЗАТО  Северск </w:t>
      </w:r>
    </w:p>
    <w:p w:rsidR="0031792A" w:rsidRPr="004E367E" w:rsidRDefault="0031792A" w:rsidP="00C65DCE">
      <w:pPr>
        <w:jc w:val="both"/>
        <w:rPr>
          <w:rFonts w:ascii="Times New Roman" w:hAnsi="Times New Roman"/>
          <w:sz w:val="24"/>
          <w:szCs w:val="24"/>
        </w:rPr>
      </w:pPr>
    </w:p>
    <w:p w:rsidR="004E367E" w:rsidRPr="004E367E" w:rsidRDefault="004E367E" w:rsidP="004E367E">
      <w:pPr>
        <w:pStyle w:val="2"/>
        <w:ind w:firstLine="708"/>
      </w:pPr>
      <w:r w:rsidRPr="004E367E">
        <w:t xml:space="preserve"> В соответствии с </w:t>
      </w:r>
      <w:r>
        <w:t xml:space="preserve">Решением Думы ЗАТО Северск от 25.03.2021 №10/8 </w:t>
      </w:r>
      <w:r w:rsidRPr="004E367E">
        <w:t xml:space="preserve"> «Об у</w:t>
      </w:r>
      <w:r>
        <w:t>ч</w:t>
      </w:r>
      <w:r w:rsidRPr="004E367E">
        <w:t>р</w:t>
      </w:r>
      <w:r>
        <w:t>е</w:t>
      </w:r>
      <w:r w:rsidRPr="004E367E">
        <w:t xml:space="preserve">ждении </w:t>
      </w:r>
      <w:r>
        <w:t>Почетной грамоты Думы ЗАТО Северск и</w:t>
      </w:r>
      <w:r w:rsidRPr="004E367E">
        <w:t xml:space="preserve"> Благодарственно</w:t>
      </w:r>
      <w:r>
        <w:t>го</w:t>
      </w:r>
      <w:r w:rsidRPr="004E367E">
        <w:t xml:space="preserve"> письм</w:t>
      </w:r>
      <w:r>
        <w:t>а</w:t>
      </w:r>
      <w:r w:rsidRPr="004E367E">
        <w:t xml:space="preserve"> </w:t>
      </w:r>
      <w:r>
        <w:t>Думы</w:t>
      </w:r>
      <w:r w:rsidRPr="004E367E">
        <w:t xml:space="preserve"> ЗАТО Северск»: </w:t>
      </w:r>
    </w:p>
    <w:p w:rsidR="004E367E" w:rsidRPr="004E367E" w:rsidRDefault="004E367E" w:rsidP="004E367E">
      <w:pPr>
        <w:pStyle w:val="2"/>
        <w:ind w:firstLine="708"/>
      </w:pPr>
    </w:p>
    <w:p w:rsidR="006840F9" w:rsidRPr="004E367E" w:rsidRDefault="004E367E" w:rsidP="006840F9">
      <w:pPr>
        <w:pStyle w:val="2"/>
        <w:ind w:firstLine="708"/>
      </w:pPr>
      <w:r w:rsidRPr="004E367E">
        <w:t xml:space="preserve">1. За </w:t>
      </w:r>
      <w:r w:rsidR="006840F9">
        <w:t>многолетний добросовестный труд</w:t>
      </w:r>
      <w:r w:rsidR="003A22CA">
        <w:t xml:space="preserve">, </w:t>
      </w:r>
      <w:r w:rsidR="00B16863">
        <w:t>большо</w:t>
      </w:r>
      <w:r w:rsidR="003A22CA">
        <w:t xml:space="preserve">й </w:t>
      </w:r>
      <w:r w:rsidR="00CF2DC6">
        <w:t xml:space="preserve">личный </w:t>
      </w:r>
      <w:r w:rsidR="003A22CA">
        <w:t xml:space="preserve">вклад в </w:t>
      </w:r>
      <w:r w:rsidR="00CF2DC6">
        <w:t xml:space="preserve"> создание и развитие проводного радиовещания в ЗАТО Северск</w:t>
      </w:r>
      <w:r w:rsidR="00B16863">
        <w:t xml:space="preserve"> </w:t>
      </w:r>
      <w:r w:rsidR="007E5F52">
        <w:t xml:space="preserve">и в связи с </w:t>
      </w:r>
      <w:r w:rsidR="003A22CA">
        <w:t xml:space="preserve">юбилеем </w:t>
      </w:r>
      <w:r w:rsidRPr="004E367E">
        <w:t xml:space="preserve">наградить  Благодарственным письмом </w:t>
      </w:r>
      <w:r>
        <w:t>Думы</w:t>
      </w:r>
      <w:r w:rsidRPr="004E367E">
        <w:t xml:space="preserve"> ЗАТО Северск с выплатой денежной премии</w:t>
      </w:r>
      <w:r w:rsidR="007E5F52">
        <w:t xml:space="preserve"> </w:t>
      </w:r>
      <w:r w:rsidR="00CF2DC6">
        <w:t>Колпакову Наталью Михайловну, электромеханика ООО «Радио Северска»</w:t>
      </w:r>
      <w:r w:rsidR="003A22CA">
        <w:t>.</w:t>
      </w:r>
    </w:p>
    <w:p w:rsidR="004E367E" w:rsidRPr="004E367E" w:rsidRDefault="004E367E" w:rsidP="004E367E">
      <w:pPr>
        <w:pStyle w:val="2"/>
        <w:ind w:firstLine="708"/>
      </w:pPr>
    </w:p>
    <w:p w:rsidR="004E367E" w:rsidRPr="004E367E" w:rsidRDefault="004E367E" w:rsidP="004E367E">
      <w:pPr>
        <w:pStyle w:val="2"/>
        <w:rPr>
          <w:szCs w:val="28"/>
        </w:rPr>
      </w:pPr>
    </w:p>
    <w:p w:rsidR="004E367E" w:rsidRPr="004E367E" w:rsidRDefault="004E367E" w:rsidP="004E367E">
      <w:pPr>
        <w:pStyle w:val="2"/>
        <w:ind w:firstLine="708"/>
        <w:rPr>
          <w:szCs w:val="28"/>
        </w:rPr>
      </w:pPr>
      <w:r w:rsidRPr="004E367E">
        <w:rPr>
          <w:szCs w:val="28"/>
        </w:rPr>
        <w:t>2. Опубликовать Распоряжение в средстве массовой информации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Pr="004E367E">
          <w:rPr>
            <w:rStyle w:val="a9"/>
            <w:szCs w:val="28"/>
            <w:lang w:val="en-US"/>
          </w:rPr>
          <w:t>http</w:t>
        </w:r>
        <w:r w:rsidRPr="004E367E">
          <w:rPr>
            <w:rStyle w:val="a9"/>
            <w:szCs w:val="28"/>
          </w:rPr>
          <w:t>://</w:t>
        </w:r>
        <w:r w:rsidRPr="004E367E">
          <w:rPr>
            <w:rStyle w:val="a9"/>
            <w:szCs w:val="28"/>
            <w:lang w:val="en-US"/>
          </w:rPr>
          <w:t>duma</w:t>
        </w:r>
        <w:r w:rsidRPr="004E367E">
          <w:rPr>
            <w:rStyle w:val="a9"/>
            <w:szCs w:val="28"/>
          </w:rPr>
          <w:t>-</w:t>
        </w:r>
        <w:r w:rsidRPr="004E367E">
          <w:rPr>
            <w:rStyle w:val="a9"/>
            <w:szCs w:val="28"/>
            <w:lang w:val="en-US"/>
          </w:rPr>
          <w:t>seversk</w:t>
        </w:r>
        <w:r w:rsidRPr="004E367E">
          <w:rPr>
            <w:rStyle w:val="a9"/>
            <w:szCs w:val="28"/>
          </w:rPr>
          <w:t>.</w:t>
        </w:r>
        <w:r w:rsidRPr="004E367E">
          <w:rPr>
            <w:rStyle w:val="a9"/>
            <w:szCs w:val="28"/>
            <w:lang w:val="en-US"/>
          </w:rPr>
          <w:t>ru</w:t>
        </w:r>
      </w:hyperlink>
      <w:r w:rsidRPr="004E367E">
        <w:rPr>
          <w:szCs w:val="28"/>
        </w:rPr>
        <w:t>).</w:t>
      </w: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tabs>
          <w:tab w:val="left" w:pos="7513"/>
        </w:tabs>
        <w:jc w:val="both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ab/>
        <w:t xml:space="preserve">      Г.А.Шамин</w:t>
      </w:r>
    </w:p>
    <w:p w:rsidR="004E367E" w:rsidRPr="004E367E" w:rsidRDefault="004E367E" w:rsidP="004E367E">
      <w:pPr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Cs w:val="28"/>
        </w:rPr>
      </w:pPr>
    </w:p>
    <w:p w:rsidR="004E367E" w:rsidRPr="004E367E" w:rsidRDefault="004E367E" w:rsidP="004E367E">
      <w:pPr>
        <w:rPr>
          <w:rFonts w:ascii="Times New Roman" w:hAnsi="Times New Roman"/>
        </w:rPr>
      </w:pPr>
    </w:p>
    <w:p w:rsidR="004E367E" w:rsidRPr="004E367E" w:rsidRDefault="004E367E" w:rsidP="004E367E">
      <w:pPr>
        <w:spacing w:line="480" w:lineRule="auto"/>
        <w:rPr>
          <w:rFonts w:ascii="Times New Roman" w:hAnsi="Times New Roman"/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sectPr w:rsidR="004E367E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290" w:rsidRDefault="00A93290" w:rsidP="0031792A">
      <w:pPr>
        <w:spacing w:before="0"/>
      </w:pPr>
      <w:r>
        <w:separator/>
      </w:r>
    </w:p>
  </w:endnote>
  <w:endnote w:type="continuationSeparator" w:id="1">
    <w:p w:rsidR="00A93290" w:rsidRDefault="00A93290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290" w:rsidRDefault="00A93290" w:rsidP="0031792A">
      <w:pPr>
        <w:spacing w:before="0"/>
      </w:pPr>
      <w:r>
        <w:separator/>
      </w:r>
    </w:p>
  </w:footnote>
  <w:footnote w:type="continuationSeparator" w:id="1">
    <w:p w:rsidR="00A93290" w:rsidRDefault="00A93290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512DB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 xml:space="preserve">ДУМА </w:t>
    </w:r>
    <w:r w:rsidR="00306E11" w:rsidRPr="0031792A">
      <w:rPr>
        <w:rFonts w:ascii="Times New Roman" w:hAnsi="Times New Roman"/>
        <w:b/>
        <w:sz w:val="26"/>
        <w:szCs w:val="26"/>
      </w:rPr>
      <w:t>ЗАТО СЕВЕРСК</w:t>
    </w:r>
  </w:p>
  <w:p w:rsidR="00752228" w:rsidRPr="0031792A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>ПРЕДСЕДАТЕЛЬ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D47849"/>
    <w:rsid w:val="000574A4"/>
    <w:rsid w:val="0006401E"/>
    <w:rsid w:val="000D3A6B"/>
    <w:rsid w:val="00126579"/>
    <w:rsid w:val="0022498B"/>
    <w:rsid w:val="00247DB1"/>
    <w:rsid w:val="002D0CA8"/>
    <w:rsid w:val="00306E11"/>
    <w:rsid w:val="0031792A"/>
    <w:rsid w:val="003A22CA"/>
    <w:rsid w:val="003C4988"/>
    <w:rsid w:val="00434DF0"/>
    <w:rsid w:val="0044075D"/>
    <w:rsid w:val="004447F8"/>
    <w:rsid w:val="004A10DF"/>
    <w:rsid w:val="004C562F"/>
    <w:rsid w:val="004E367E"/>
    <w:rsid w:val="004F1B6A"/>
    <w:rsid w:val="00530F8D"/>
    <w:rsid w:val="00597E97"/>
    <w:rsid w:val="005D2A73"/>
    <w:rsid w:val="005D2E31"/>
    <w:rsid w:val="00610708"/>
    <w:rsid w:val="00680B99"/>
    <w:rsid w:val="006840F9"/>
    <w:rsid w:val="006B4BC0"/>
    <w:rsid w:val="00737244"/>
    <w:rsid w:val="00750798"/>
    <w:rsid w:val="00752228"/>
    <w:rsid w:val="007732E2"/>
    <w:rsid w:val="007732FE"/>
    <w:rsid w:val="00777099"/>
    <w:rsid w:val="00793596"/>
    <w:rsid w:val="007E5F52"/>
    <w:rsid w:val="0085483A"/>
    <w:rsid w:val="00872860"/>
    <w:rsid w:val="00897865"/>
    <w:rsid w:val="008B362E"/>
    <w:rsid w:val="00925D18"/>
    <w:rsid w:val="00944FD0"/>
    <w:rsid w:val="009B4598"/>
    <w:rsid w:val="00A41E83"/>
    <w:rsid w:val="00A93290"/>
    <w:rsid w:val="00AC2A59"/>
    <w:rsid w:val="00AF3308"/>
    <w:rsid w:val="00AF5704"/>
    <w:rsid w:val="00B10952"/>
    <w:rsid w:val="00B16863"/>
    <w:rsid w:val="00BE1314"/>
    <w:rsid w:val="00C146A7"/>
    <w:rsid w:val="00C34743"/>
    <w:rsid w:val="00C37A44"/>
    <w:rsid w:val="00C65DCE"/>
    <w:rsid w:val="00CC71AD"/>
    <w:rsid w:val="00CF2DC6"/>
    <w:rsid w:val="00D47849"/>
    <w:rsid w:val="00DB0FDD"/>
    <w:rsid w:val="00DB6424"/>
    <w:rsid w:val="00DC64CD"/>
    <w:rsid w:val="00E029C2"/>
    <w:rsid w:val="00E46235"/>
    <w:rsid w:val="00E512DB"/>
    <w:rsid w:val="00E5341A"/>
    <w:rsid w:val="00E54A51"/>
    <w:rsid w:val="00F204DE"/>
    <w:rsid w:val="00F516C8"/>
    <w:rsid w:val="00F5495C"/>
    <w:rsid w:val="00F76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4E367E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4E367E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65.69\Templates\1%20&#1056;&#1040;&#1057;&#1055;&#1054;&#1056;&#1071;&#1046;&#1045;&#1053;&#1048;&#1045;%20&#1055;&#1056;&#1045;&#1044;&#1057;&#1045;&#1044;&#1040;&#1058;&#1045;&#1051;&#1071;%20&#1044;&#1059;&#1052;&#106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CDC1A-718E-49EA-82A6-64AA4AC7B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РАСПОРЯЖЕНИЕ ПРЕДСЕДАТЕЛЯ ДУМЫ</Template>
  <TotalTime>5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secretary210</dc:creator>
  <cp:lastModifiedBy>musohranov</cp:lastModifiedBy>
  <cp:revision>2</cp:revision>
  <cp:lastPrinted>2022-04-07T02:31:00Z</cp:lastPrinted>
  <dcterms:created xsi:type="dcterms:W3CDTF">2022-04-12T03:32:00Z</dcterms:created>
  <dcterms:modified xsi:type="dcterms:W3CDTF">2022-04-12T03:32:00Z</dcterms:modified>
</cp:coreProperties>
</file>